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DE" w:rsidRDefault="004116DE" w:rsidP="00623759">
      <w:pPr>
        <w:autoSpaceDE w:val="0"/>
        <w:autoSpaceDN w:val="0"/>
        <w:spacing w:line="14" w:lineRule="exact"/>
      </w:pPr>
      <w:bookmarkStart w:id="0" w:name="_GoBack"/>
      <w:bookmarkEnd w:id="0"/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p w:rsidR="00F75D19" w:rsidRDefault="00F75D19" w:rsidP="00623759">
      <w:pPr>
        <w:autoSpaceDE w:val="0"/>
        <w:autoSpaceDN w:val="0"/>
        <w:spacing w:line="14" w:lineRule="exact"/>
      </w:pPr>
    </w:p>
    <w:tbl>
      <w:tblPr>
        <w:tblStyle w:val="a7"/>
        <w:tblpPr w:leftFromText="142" w:rightFromText="142" w:vertAnchor="text" w:horzAnchor="margin" w:tblpY="454"/>
        <w:tblW w:w="9766" w:type="dxa"/>
        <w:tblInd w:w="0" w:type="dxa"/>
        <w:tblLook w:val="04A0" w:firstRow="1" w:lastRow="0" w:firstColumn="1" w:lastColumn="0" w:noHBand="0" w:noVBand="1"/>
      </w:tblPr>
      <w:tblGrid>
        <w:gridCol w:w="257"/>
        <w:gridCol w:w="942"/>
        <w:gridCol w:w="1356"/>
        <w:gridCol w:w="795"/>
        <w:gridCol w:w="2003"/>
        <w:gridCol w:w="3686"/>
        <w:gridCol w:w="727"/>
      </w:tblGrid>
      <w:tr w:rsidR="004573F1" w:rsidRPr="004116DE">
        <w:trPr>
          <w:trHeight w:val="1133"/>
        </w:trPr>
        <w:tc>
          <w:tcPr>
            <w:tcW w:w="976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F1" w:rsidRPr="00F75D19" w:rsidRDefault="005E3376" w:rsidP="00570C5A">
            <w:pPr>
              <w:spacing w:line="360" w:lineRule="auto"/>
              <w:jc w:val="right"/>
              <w:rPr>
                <w:rFonts w:eastAsia="ＭＳ 明朝" w:hAnsi="ＭＳ 明朝"/>
                <w:sz w:val="21"/>
                <w:szCs w:val="21"/>
              </w:rPr>
            </w:pPr>
            <w:r w:rsidRPr="00B42F35">
              <w:rPr>
                <w:rFonts w:ascii="UD デジタル 教科書体 N-B" w:eastAsia="UD デジタル 教科書体 N-B" w:hAnsi="ＭＳ 明朝" w:hint="eastAsia"/>
                <w:b/>
                <w:bCs/>
                <w:sz w:val="36"/>
                <w:szCs w:val="44"/>
              </w:rPr>
              <w:t>経</w:t>
            </w:r>
            <w:r w:rsidRPr="00B42F35">
              <w:rPr>
                <w:rFonts w:ascii="UD デジタル 教科書体 N-B" w:eastAsia="UD デジタル 教科書体 N-B" w:hAnsi="ＭＳ 明朝"/>
                <w:b/>
                <w:bCs/>
                <w:sz w:val="36"/>
                <w:szCs w:val="44"/>
              </w:rPr>
              <w:t xml:space="preserve"> </w:t>
            </w:r>
            <w:r w:rsidRPr="00B42F35">
              <w:rPr>
                <w:rFonts w:ascii="UD デジタル 教科書体 N-B" w:eastAsia="UD デジタル 教科書体 N-B" w:hAnsi="ＭＳ 明朝" w:hint="eastAsia"/>
                <w:b/>
                <w:bCs/>
                <w:sz w:val="36"/>
                <w:szCs w:val="44"/>
              </w:rPr>
              <w:t>過</w:t>
            </w:r>
            <w:r w:rsidRPr="00B42F35">
              <w:rPr>
                <w:rFonts w:ascii="UD デジタル 教科書体 N-B" w:eastAsia="UD デジタル 教科書体 N-B" w:hAnsi="ＭＳ 明朝"/>
                <w:b/>
                <w:bCs/>
                <w:sz w:val="36"/>
                <w:szCs w:val="44"/>
              </w:rPr>
              <w:t xml:space="preserve"> </w:t>
            </w:r>
            <w:r w:rsidRPr="00B42F35">
              <w:rPr>
                <w:rFonts w:ascii="UD デジタル 教科書体 N-B" w:eastAsia="UD デジタル 教科書体 N-B" w:hAnsi="ＭＳ 明朝" w:hint="eastAsia"/>
                <w:b/>
                <w:bCs/>
                <w:sz w:val="36"/>
                <w:szCs w:val="44"/>
              </w:rPr>
              <w:t>報</w:t>
            </w:r>
            <w:r w:rsidRPr="00B42F35">
              <w:rPr>
                <w:rFonts w:ascii="UD デジタル 教科書体 N-B" w:eastAsia="UD デジタル 教科書体 N-B" w:hAnsi="ＭＳ 明朝"/>
                <w:b/>
                <w:bCs/>
                <w:sz w:val="36"/>
                <w:szCs w:val="44"/>
              </w:rPr>
              <w:t xml:space="preserve"> </w:t>
            </w:r>
            <w:r w:rsidRPr="00B42F35">
              <w:rPr>
                <w:rFonts w:ascii="UD デジタル 教科書体 N-B" w:eastAsia="UD デジタル 教科書体 N-B" w:hAnsi="ＭＳ 明朝" w:hint="eastAsia"/>
                <w:b/>
                <w:bCs/>
                <w:sz w:val="36"/>
                <w:szCs w:val="44"/>
              </w:rPr>
              <w:t>告</w:t>
            </w:r>
            <w:r w:rsidRPr="00B42F35">
              <w:rPr>
                <w:rFonts w:ascii="UD デジタル 教科書体 N-B" w:eastAsia="UD デジタル 教科書体 N-B" w:hAnsi="ＭＳ 明朝"/>
                <w:b/>
                <w:bCs/>
                <w:sz w:val="36"/>
                <w:szCs w:val="44"/>
              </w:rPr>
              <w:t xml:space="preserve"> </w:t>
            </w:r>
            <w:r w:rsidRPr="00B42F35">
              <w:rPr>
                <w:rFonts w:ascii="UD デジタル 教科書体 N-B" w:eastAsia="UD デジタル 教科書体 N-B" w:hAnsi="ＭＳ 明朝" w:hint="eastAsia"/>
                <w:b/>
                <w:bCs/>
                <w:sz w:val="36"/>
                <w:szCs w:val="44"/>
              </w:rPr>
              <w:t>書</w:t>
            </w:r>
            <w:r w:rsidRPr="004573F1">
              <w:rPr>
                <w:rFonts w:eastAsia="ＭＳ 明朝" w:hAnsi="ＭＳ 明朝" w:hint="eastAsia"/>
                <w:b/>
                <w:bCs/>
                <w:sz w:val="36"/>
                <w:szCs w:val="44"/>
              </w:rPr>
              <w:t xml:space="preserve">　</w:t>
            </w:r>
            <w:r>
              <w:rPr>
                <w:rFonts w:eastAsia="ＭＳ 明朝" w:hAnsi="ＭＳ 明朝" w:hint="eastAsia"/>
                <w:sz w:val="28"/>
                <w:szCs w:val="36"/>
              </w:rPr>
              <w:t xml:space="preserve">　</w:t>
            </w:r>
            <w:r w:rsidR="00F75D19" w:rsidRPr="00F75D19">
              <w:rPr>
                <w:rFonts w:eastAsia="ＭＳ 明朝" w:hAnsi="ＭＳ 明朝" w:hint="eastAsia"/>
                <w:sz w:val="22"/>
                <w:szCs w:val="20"/>
              </w:rPr>
              <w:t>（</w:t>
            </w:r>
            <w:r w:rsidR="00E277C9">
              <w:rPr>
                <w:rFonts w:eastAsia="ＭＳ 明朝" w:hAnsi="ＭＳ 明朝" w:hint="eastAsia"/>
                <w:sz w:val="22"/>
                <w:szCs w:val="20"/>
              </w:rPr>
              <w:t>児童・</w:t>
            </w:r>
            <w:r w:rsidRPr="00F75D19">
              <w:rPr>
                <w:rFonts w:eastAsia="ＭＳ 明朝" w:hAnsi="ＭＳ 明朝" w:hint="eastAsia"/>
                <w:sz w:val="22"/>
                <w:szCs w:val="20"/>
              </w:rPr>
              <w:t>生徒名</w:t>
            </w:r>
            <w:r w:rsidRPr="00F75D1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　年</w:t>
            </w:r>
            <w:r w:rsidR="00F75D19" w:rsidRPr="00F75D1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</w:t>
            </w:r>
            <w:r w:rsidRPr="00F75D1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組</w:t>
            </w:r>
            <w:r w:rsidR="00F75D19" w:rsidRPr="00F75D1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　番</w:t>
            </w:r>
            <w:r w:rsidRPr="00F75D1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</w:t>
            </w:r>
            <w:r w:rsidR="00E277C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　　　　　</w:t>
            </w:r>
            <w:r w:rsidRPr="00F75D19">
              <w:rPr>
                <w:rFonts w:eastAsia="ＭＳ 明朝" w:hAnsi="ＭＳ 明朝" w:hint="eastAsia"/>
                <w:sz w:val="22"/>
                <w:szCs w:val="20"/>
              </w:rPr>
              <w:t>）</w:t>
            </w:r>
          </w:p>
          <w:p w:rsidR="004573F1" w:rsidRPr="004116DE" w:rsidRDefault="005E3376" w:rsidP="00570C5A">
            <w:pPr>
              <w:spacing w:line="360" w:lineRule="auto"/>
              <w:jc w:val="right"/>
              <w:rPr>
                <w:rFonts w:eastAsia="ＭＳ 明朝" w:hAnsi="ＭＳ 明朝"/>
                <w:sz w:val="21"/>
              </w:rPr>
            </w:pPr>
            <w:r w:rsidRPr="00F75D19">
              <w:rPr>
                <w:rFonts w:eastAsia="ＭＳ 明朝" w:hAnsi="ＭＳ 明朝" w:hint="eastAsia"/>
                <w:sz w:val="22"/>
                <w:szCs w:val="20"/>
              </w:rPr>
              <w:t xml:space="preserve">（保護者氏名　　</w:t>
            </w:r>
            <w:r w:rsidRPr="00F75D1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</w:t>
            </w:r>
            <w:r w:rsidR="00F75D19" w:rsidRPr="00F75D1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　　　　　　</w:t>
            </w:r>
            <w:r w:rsidRPr="00F75D1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　　　</w:t>
            </w:r>
            <w:r w:rsidR="00F75D19" w:rsidRPr="00F75D1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</w:t>
            </w:r>
            <w:r w:rsidRPr="00F75D19">
              <w:rPr>
                <w:rFonts w:eastAsia="ＭＳ 明朝" w:hAnsi="ＭＳ 明朝" w:hint="eastAsia"/>
                <w:sz w:val="22"/>
                <w:szCs w:val="20"/>
                <w:u w:val="single"/>
              </w:rPr>
              <w:t xml:space="preserve">　　</w:t>
            </w:r>
            <w:r w:rsidRPr="00F75D19">
              <w:rPr>
                <w:rFonts w:eastAsia="ＭＳ 明朝" w:hAnsi="ＭＳ 明朝" w:hint="eastAsia"/>
                <w:sz w:val="22"/>
                <w:szCs w:val="20"/>
              </w:rPr>
              <w:t>）</w:t>
            </w:r>
          </w:p>
        </w:tc>
      </w:tr>
      <w:tr w:rsidR="004573F1" w:rsidRPr="004116DE">
        <w:trPr>
          <w:trHeight w:val="344"/>
        </w:trPr>
        <w:tc>
          <w:tcPr>
            <w:tcW w:w="9766" w:type="dxa"/>
            <w:gridSpan w:val="7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F1" w:rsidRPr="004116DE" w:rsidRDefault="004573F1" w:rsidP="00570C5A">
            <w:pPr>
              <w:spacing w:line="280" w:lineRule="exact"/>
              <w:rPr>
                <w:rFonts w:eastAsia="ＭＳ 明朝" w:hAnsi="ＭＳ 明朝"/>
                <w:sz w:val="21"/>
              </w:rPr>
            </w:pPr>
          </w:p>
        </w:tc>
      </w:tr>
      <w:tr w:rsidR="004573F1" w:rsidRPr="004116DE">
        <w:trPr>
          <w:trHeight w:val="476"/>
        </w:trPr>
        <w:tc>
          <w:tcPr>
            <w:tcW w:w="25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F1" w:rsidRPr="004116DE" w:rsidRDefault="001A6C18" w:rsidP="00570C5A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3709035</wp:posOffset>
                      </wp:positionV>
                      <wp:extent cx="5838825" cy="0"/>
                      <wp:effectExtent l="19050" t="26670" r="19050" b="2095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F6B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7.8pt;margin-top:292.05pt;width:45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" strokeweight="3pt">
                      <v:stroke dashstyle="longDashDo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307340</wp:posOffset>
                      </wp:positionV>
                      <wp:extent cx="5838825" cy="0"/>
                      <wp:effectExtent l="19050" t="25400" r="19050" b="2222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2B617" id="AutoShape 3" o:spid="_x0000_s1026" type="#_x0000_t32" style="position:absolute;left:0;text-align:left;margin-left:7.8pt;margin-top:24.2pt;width:4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" strokeweight="3pt">
                      <v:stroke dashstyle="longDashDot"/>
                    </v:shape>
                  </w:pict>
                </mc:Fallback>
              </mc:AlternateConten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F1" w:rsidRPr="00F4303E" w:rsidRDefault="005E3376" w:rsidP="00570C5A">
            <w:pPr>
              <w:spacing w:line="280" w:lineRule="exact"/>
              <w:jc w:val="center"/>
              <w:rPr>
                <w:rFonts w:eastAsia="ＭＳ 明朝" w:hAnsi="ＭＳ 明朝"/>
                <w:sz w:val="21"/>
                <w:szCs w:val="18"/>
              </w:rPr>
            </w:pPr>
            <w:r w:rsidRPr="00F4303E">
              <w:rPr>
                <w:rFonts w:eastAsia="ＭＳ 明朝" w:hAnsi="ＭＳ 明朝" w:hint="eastAsia"/>
                <w:sz w:val="21"/>
                <w:szCs w:val="18"/>
              </w:rPr>
              <w:t>発症日</w:t>
            </w: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F1" w:rsidRPr="00F4303E" w:rsidRDefault="00F251BD" w:rsidP="00570C5A">
            <w:pPr>
              <w:spacing w:line="280" w:lineRule="exact"/>
              <w:jc w:val="center"/>
              <w:rPr>
                <w:rFonts w:eastAsia="ＭＳ 明朝" w:hAnsi="ＭＳ 明朝"/>
                <w:sz w:val="21"/>
                <w:szCs w:val="18"/>
              </w:rPr>
            </w:pPr>
            <w:r>
              <w:rPr>
                <w:rFonts w:eastAsia="ＭＳ 明朝" w:hAnsi="ＭＳ 明朝" w:hint="eastAsia"/>
                <w:sz w:val="21"/>
                <w:szCs w:val="18"/>
              </w:rPr>
              <w:t>月　日</w:t>
            </w:r>
          </w:p>
        </w:tc>
        <w:tc>
          <w:tcPr>
            <w:tcW w:w="27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F1" w:rsidRPr="00F4303E" w:rsidRDefault="00F4303E" w:rsidP="00570C5A">
            <w:pPr>
              <w:spacing w:line="280" w:lineRule="exact"/>
              <w:jc w:val="center"/>
              <w:rPr>
                <w:rFonts w:eastAsia="ＭＳ 明朝" w:hAnsi="ＭＳ 明朝"/>
                <w:sz w:val="21"/>
                <w:szCs w:val="18"/>
              </w:rPr>
            </w:pPr>
            <w:r w:rsidRPr="00F4303E">
              <w:rPr>
                <w:rFonts w:eastAsia="ＭＳ 明朝" w:hAnsi="ＭＳ 明朝" w:hint="eastAsia"/>
                <w:sz w:val="21"/>
                <w:szCs w:val="18"/>
              </w:rPr>
              <w:t>体温測定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F1" w:rsidRPr="00F4303E" w:rsidRDefault="00F4303E" w:rsidP="00570C5A">
            <w:pPr>
              <w:spacing w:line="280" w:lineRule="exact"/>
              <w:jc w:val="center"/>
              <w:rPr>
                <w:rFonts w:eastAsia="ＭＳ 明朝" w:hAnsi="ＭＳ 明朝"/>
                <w:sz w:val="21"/>
                <w:szCs w:val="18"/>
              </w:rPr>
            </w:pPr>
            <w:r w:rsidRPr="00F4303E">
              <w:rPr>
                <w:rFonts w:eastAsia="ＭＳ 明朝" w:hAnsi="ＭＳ 明朝" w:hint="eastAsia"/>
                <w:sz w:val="21"/>
                <w:szCs w:val="18"/>
              </w:rPr>
              <w:t>呼吸器症状</w:t>
            </w:r>
          </w:p>
        </w:tc>
        <w:tc>
          <w:tcPr>
            <w:tcW w:w="72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F1" w:rsidRPr="004116DE" w:rsidRDefault="001A6C18" w:rsidP="00570C5A">
            <w:pPr>
              <w:spacing w:line="280" w:lineRule="exact"/>
              <w:rPr>
                <w:rFonts w:eastAsia="ＭＳ 明朝" w:hAnsi="ＭＳ 明朝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359410</wp:posOffset>
                      </wp:positionV>
                      <wp:extent cx="400050" cy="3292475"/>
                      <wp:effectExtent l="8890" t="10795" r="10160" b="1143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29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73F1" w:rsidRPr="004573F1" w:rsidRDefault="005E3376" w:rsidP="004573F1">
                                  <w:pPr>
                                    <w:ind w:firstLineChars="400" w:firstLine="1120"/>
                                    <w:rPr>
                                      <w:rFonts w:ascii="UD デジタル 教科書体 N-B" w:eastAsia="UD デジタル 教科書体 N-B" w:hAnsi="HG創英角ｺﾞｼｯｸUB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573F1">
                                    <w:rPr>
                                      <w:rFonts w:ascii="UD デジタル 教科書体 N-B" w:eastAsia="UD デジタル 教科書体 N-B" w:hAnsi="HG創英角ｺﾞｼｯｸUB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この期間は登校できません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2.45pt;margin-top:28.3pt;width:31.5pt;height:2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">
                      <v:textbox style="layout-flow:vertical-ideographic" inset="5.85pt,.7pt,5.85pt,.7pt">
                        <w:txbxContent>
                          <w:p w:rsidR="004573F1" w:rsidRPr="004573F1" w:rsidRDefault="005E3376" w:rsidP="004573F1">
                            <w:pPr>
                              <w:ind w:firstLineChars="400" w:firstLine="1120"/>
                              <w:rPr>
                                <w:rFonts w:ascii="UD デジタル 教科書体 N-B" w:eastAsia="UD デジタル 教科書体 N-B" w:hAnsi="HG創英角ｺﾞｼｯｸU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73F1">
                              <w:rPr>
                                <w:rFonts w:ascii="UD デジタル 教科書体 N-B" w:eastAsia="UD デジタル 教科書体 N-B" w:hAnsi="HG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この期間は登校できません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73F1" w:rsidRPr="004116DE">
        <w:trPr>
          <w:trHeight w:val="709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F1" w:rsidRPr="004116DE" w:rsidRDefault="004573F1" w:rsidP="00570C5A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F1" w:rsidRPr="00F25AF8" w:rsidRDefault="00CE129B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  <w:r>
              <w:rPr>
                <w:rFonts w:ascii="UD デジタル 教科書体 N-B" w:eastAsia="UD デジタル 教科書体 N-B" w:hAnsi="ＭＳ 明朝" w:hint="eastAsia"/>
                <w:sz w:val="22"/>
              </w:rPr>
              <w:t>発症日</w:t>
            </w: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F1" w:rsidRPr="00F4303E" w:rsidRDefault="005E3376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  <w:r w:rsidRPr="00F4303E">
              <w:rPr>
                <w:rFonts w:ascii="UD デジタル 教科書体 N-B" w:eastAsia="UD デジタル 教科書体 N-B" w:hAnsi="ＭＳ 明朝" w:hint="eastAsia"/>
                <w:sz w:val="21"/>
              </w:rPr>
              <w:t xml:space="preserve">月　</w:t>
            </w:r>
            <w:r w:rsidRPr="00F4303E">
              <w:rPr>
                <w:rFonts w:ascii="UD デジタル 教科書体 N-B" w:eastAsia="UD デジタル 教科書体 N-B" w:hAnsi="ＭＳ 明朝"/>
                <w:sz w:val="21"/>
              </w:rPr>
              <w:t xml:space="preserve"> </w:t>
            </w:r>
            <w:r w:rsidRPr="00F4303E">
              <w:rPr>
                <w:rFonts w:ascii="UD デジタル 教科書体 N-B" w:eastAsia="UD デジタル 教科書体 N-B" w:hAnsi="ＭＳ 明朝" w:hint="eastAsia"/>
                <w:sz w:val="21"/>
              </w:rPr>
              <w:t>日</w:t>
            </w:r>
          </w:p>
        </w:tc>
        <w:tc>
          <w:tcPr>
            <w:tcW w:w="27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F1" w:rsidRPr="00F4303E" w:rsidRDefault="005E3376" w:rsidP="000B1FDB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  <w:r w:rsidRPr="00F4303E">
              <w:rPr>
                <w:rFonts w:ascii="UD デジタル 教科書体 N-B" w:eastAsia="UD デジタル 教科書体 N-B" w:hAnsi="ＭＳ 明朝" w:hint="eastAsia"/>
                <w:sz w:val="21"/>
              </w:rPr>
              <w:t xml:space="preserve">時　　分：　　　</w:t>
            </w:r>
            <w:r w:rsidR="000B1FDB"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F1" w:rsidRPr="00F4303E" w:rsidRDefault="00DE02E1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な　し</w:t>
            </w:r>
            <w:r w:rsidRPr="00DE02E1">
              <w:rPr>
                <w:rFonts w:ascii="UD デジタル 教科書体 N-B" w:eastAsia="UD デジタル 教科書体 N-B" w:hAnsi="ＭＳ 明朝" w:hint="eastAsia"/>
                <w:sz w:val="21"/>
              </w:rPr>
              <w:t xml:space="preserve">　</w:t>
            </w:r>
            <w:r>
              <w:rPr>
                <w:rFonts w:ascii="UD デジタル 教科書体 N-B" w:eastAsia="UD デジタル 教科書体 N-B" w:hAnsi="ＭＳ 明朝" w:hint="eastAsia"/>
                <w:sz w:val="21"/>
              </w:rPr>
              <w:t xml:space="preserve">・　</w:t>
            </w:r>
            <w:r w:rsidR="00F4303E" w:rsidRPr="00DE02E1">
              <w:rPr>
                <w:rFonts w:ascii="UD デジタル 教科書体 N-B" w:eastAsia="UD デジタル 教科書体 N-B" w:hAnsi="ＭＳ 明朝" w:hint="eastAsia"/>
                <w:sz w:val="21"/>
              </w:rPr>
              <w:t xml:space="preserve">あ　り　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F1" w:rsidRPr="004116DE" w:rsidRDefault="004573F1" w:rsidP="00570C5A">
            <w:pPr>
              <w:spacing w:line="280" w:lineRule="exact"/>
              <w:rPr>
                <w:rFonts w:eastAsia="ＭＳ 明朝" w:hAnsi="ＭＳ 明朝"/>
                <w:sz w:val="21"/>
              </w:rPr>
            </w:pPr>
          </w:p>
        </w:tc>
      </w:tr>
      <w:tr w:rsidR="000B1FDB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DB" w:rsidRPr="004116DE" w:rsidRDefault="000B1FDB" w:rsidP="00570C5A">
            <w:pPr>
              <w:spacing w:line="280" w:lineRule="exac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25AF8" w:rsidRDefault="005E3376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１日目</w:t>
            </w:r>
          </w:p>
        </w:tc>
        <w:tc>
          <w:tcPr>
            <w:tcW w:w="13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4303E" w:rsidRDefault="005E3376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  <w:r w:rsidRPr="00F4303E">
              <w:rPr>
                <w:rFonts w:ascii="UD デジタル 教科書体 N-B" w:eastAsia="UD デジタル 教科書体 N-B" w:hAnsi="ＭＳ 明朝" w:hint="eastAsia"/>
                <w:sz w:val="21"/>
              </w:rPr>
              <w:t xml:space="preserve">月　</w:t>
            </w:r>
            <w:r w:rsidRPr="00F4303E">
              <w:rPr>
                <w:rFonts w:ascii="UD デジタル 教科書体 N-B" w:eastAsia="UD デジタル 教科書体 N-B" w:hAnsi="ＭＳ 明朝"/>
                <w:sz w:val="21"/>
              </w:rPr>
              <w:t xml:space="preserve"> </w:t>
            </w:r>
            <w:r w:rsidRPr="00F4303E">
              <w:rPr>
                <w:rFonts w:ascii="UD デジタル 教科書体 N-B" w:eastAsia="UD デジタル 教科書体 N-B" w:hAnsi="ＭＳ 明朝" w:hint="eastAsia"/>
                <w:sz w:val="21"/>
              </w:rPr>
              <w:t>日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4303E" w:rsidRDefault="005E3376" w:rsidP="000B1FDB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朝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4303E" w:rsidRDefault="005E3376" w:rsidP="001017A7">
            <w:pPr>
              <w:spacing w:line="280" w:lineRule="exact"/>
              <w:jc w:val="righ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4573F1" w:rsidRDefault="005E3376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18"/>
                <w:szCs w:val="18"/>
              </w:rPr>
            </w:pPr>
            <w:r w:rsidRPr="00DE02E1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な　し　・　あ　り</w:t>
            </w:r>
            <w:r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・</w:t>
            </w:r>
            <w:r w:rsidR="00A66F73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</w:t>
            </w:r>
            <w:r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DB" w:rsidRPr="004116DE" w:rsidRDefault="000B1FDB" w:rsidP="00570C5A">
            <w:pPr>
              <w:spacing w:line="280" w:lineRule="exact"/>
              <w:rPr>
                <w:rFonts w:eastAsia="ＭＳ 明朝" w:hAnsi="ＭＳ 明朝"/>
                <w:sz w:val="21"/>
              </w:rPr>
            </w:pPr>
          </w:p>
        </w:tc>
      </w:tr>
      <w:tr w:rsidR="000B1FDB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DB" w:rsidRPr="004116DE" w:rsidRDefault="000B1FDB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25AF8" w:rsidRDefault="000B1FDB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</w:p>
        </w:tc>
        <w:tc>
          <w:tcPr>
            <w:tcW w:w="13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4303E" w:rsidRDefault="000B1FDB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4303E" w:rsidRDefault="005E3376" w:rsidP="000B1FDB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夕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4303E" w:rsidRDefault="005E3376" w:rsidP="001017A7">
            <w:pPr>
              <w:spacing w:line="280" w:lineRule="exact"/>
              <w:ind w:firstLineChars="200" w:firstLine="420"/>
              <w:jc w:val="righ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DE02E1" w:rsidRDefault="005E3376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DE02E1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な　し　・　あ　り</w:t>
            </w:r>
            <w:r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・</w:t>
            </w:r>
            <w:r w:rsidR="00A66F73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</w:t>
            </w:r>
            <w:r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DB" w:rsidRPr="004116DE" w:rsidRDefault="000B1FDB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0B1FDB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DB" w:rsidRPr="004116DE" w:rsidRDefault="000B1FDB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25AF8" w:rsidRDefault="001017A7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２日目</w:t>
            </w:r>
          </w:p>
        </w:tc>
        <w:tc>
          <w:tcPr>
            <w:tcW w:w="13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4303E" w:rsidRDefault="0044054E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  <w:r w:rsidRPr="0044054E">
              <w:rPr>
                <w:rFonts w:ascii="UD デジタル 教科書体 N-B" w:eastAsia="UD デジタル 教科書体 N-B" w:hAnsi="ＭＳ 明朝" w:hint="eastAsia"/>
                <w:sz w:val="21"/>
              </w:rPr>
              <w:t xml:space="preserve">月　</w:t>
            </w:r>
            <w:r w:rsidRPr="0044054E">
              <w:rPr>
                <w:rFonts w:ascii="UD デジタル 教科書体 N-B" w:eastAsia="UD デジタル 教科書体 N-B" w:hAnsi="ＭＳ 明朝"/>
                <w:sz w:val="21"/>
              </w:rPr>
              <w:t xml:space="preserve"> </w:t>
            </w:r>
            <w:r w:rsidRPr="0044054E">
              <w:rPr>
                <w:rFonts w:ascii="UD デジタル 教科書体 N-B" w:eastAsia="UD デジタル 教科書体 N-B" w:hAnsi="ＭＳ 明朝" w:hint="eastAsia"/>
                <w:sz w:val="21"/>
              </w:rPr>
              <w:t>日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Default="005E3376" w:rsidP="000B1FDB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朝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Default="005E3376" w:rsidP="001017A7">
            <w:pPr>
              <w:spacing w:line="280" w:lineRule="exact"/>
              <w:ind w:firstLineChars="200" w:firstLine="420"/>
              <w:jc w:val="righ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DE02E1" w:rsidRDefault="001017A7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1017A7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</w:t>
            </w:r>
            <w:r w:rsidRPr="001017A7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DB" w:rsidRPr="004116DE" w:rsidRDefault="000B1FDB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0B1FDB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DB" w:rsidRPr="004116DE" w:rsidRDefault="000B1FDB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25AF8" w:rsidRDefault="000B1FDB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</w:p>
        </w:tc>
        <w:tc>
          <w:tcPr>
            <w:tcW w:w="13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F4303E" w:rsidRDefault="000B1FDB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Default="005E3376" w:rsidP="000B1FDB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夕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Default="005E3376" w:rsidP="001017A7">
            <w:pPr>
              <w:spacing w:line="280" w:lineRule="exact"/>
              <w:ind w:firstLineChars="200" w:firstLine="420"/>
              <w:jc w:val="righ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FDB" w:rsidRPr="00DE02E1" w:rsidRDefault="001017A7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1017A7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</w:t>
            </w:r>
            <w:r w:rsidRPr="001017A7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DB" w:rsidRPr="004116DE" w:rsidRDefault="000B1FDB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25AF8" w:rsidRDefault="005E3376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３日目</w:t>
            </w:r>
          </w:p>
        </w:tc>
        <w:tc>
          <w:tcPr>
            <w:tcW w:w="13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4303E" w:rsidRDefault="0044054E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  <w:r w:rsidRPr="0044054E">
              <w:rPr>
                <w:rFonts w:ascii="UD デジタル 教科書体 N-B" w:eastAsia="UD デジタル 教科書体 N-B" w:hAnsi="ＭＳ 明朝" w:hint="eastAsia"/>
                <w:sz w:val="21"/>
              </w:rPr>
              <w:t xml:space="preserve">月　</w:t>
            </w:r>
            <w:r w:rsidRPr="0044054E">
              <w:rPr>
                <w:rFonts w:ascii="UD デジタル 教科書体 N-B" w:eastAsia="UD デジタル 教科書体 N-B" w:hAnsi="ＭＳ 明朝"/>
                <w:sz w:val="21"/>
              </w:rPr>
              <w:t xml:space="preserve"> </w:t>
            </w:r>
            <w:r w:rsidRPr="0044054E">
              <w:rPr>
                <w:rFonts w:ascii="UD デジタル 教科書体 N-B" w:eastAsia="UD デジタル 教科書体 N-B" w:hAnsi="ＭＳ 明朝" w:hint="eastAsia"/>
                <w:sz w:val="21"/>
              </w:rPr>
              <w:t>日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0B1FDB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朝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1017A7">
            <w:pPr>
              <w:spacing w:line="280" w:lineRule="exact"/>
              <w:ind w:firstLineChars="200" w:firstLine="420"/>
              <w:jc w:val="righ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DE02E1" w:rsidRDefault="005E3376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1017A7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</w:t>
            </w:r>
            <w:r w:rsidRPr="001017A7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25AF8" w:rsidRDefault="001017A7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</w:p>
        </w:tc>
        <w:tc>
          <w:tcPr>
            <w:tcW w:w="13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4303E" w:rsidRDefault="001017A7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0B1FDB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夕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1017A7">
            <w:pPr>
              <w:spacing w:line="280" w:lineRule="exact"/>
              <w:ind w:firstLineChars="200" w:firstLine="420"/>
              <w:jc w:val="righ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DE02E1" w:rsidRDefault="005E3376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1017A7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</w:t>
            </w:r>
            <w:r w:rsidRPr="001017A7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25AF8" w:rsidRDefault="005E3376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４日目</w:t>
            </w:r>
          </w:p>
        </w:tc>
        <w:tc>
          <w:tcPr>
            <w:tcW w:w="13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4303E" w:rsidRDefault="0044054E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  <w:r w:rsidRPr="0044054E">
              <w:rPr>
                <w:rFonts w:ascii="UD デジタル 教科書体 N-B" w:eastAsia="UD デジタル 教科書体 N-B" w:hAnsi="ＭＳ 明朝" w:hint="eastAsia"/>
                <w:sz w:val="21"/>
              </w:rPr>
              <w:t xml:space="preserve">月　</w:t>
            </w:r>
            <w:r w:rsidRPr="0044054E">
              <w:rPr>
                <w:rFonts w:ascii="UD デジタル 教科書体 N-B" w:eastAsia="UD デジタル 教科書体 N-B" w:hAnsi="ＭＳ 明朝"/>
                <w:sz w:val="21"/>
              </w:rPr>
              <w:t xml:space="preserve"> </w:t>
            </w:r>
            <w:r w:rsidRPr="0044054E">
              <w:rPr>
                <w:rFonts w:ascii="UD デジタル 教科書体 N-B" w:eastAsia="UD デジタル 教科書体 N-B" w:hAnsi="ＭＳ 明朝" w:hint="eastAsia"/>
                <w:sz w:val="21"/>
              </w:rPr>
              <w:t>日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0B1FDB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朝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1017A7">
            <w:pPr>
              <w:spacing w:line="280" w:lineRule="exact"/>
              <w:ind w:firstLineChars="200" w:firstLine="420"/>
              <w:jc w:val="righ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DE02E1" w:rsidRDefault="005E3376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1017A7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</w:t>
            </w:r>
            <w:r w:rsidRPr="001017A7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25AF8" w:rsidRDefault="001017A7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</w:p>
        </w:tc>
        <w:tc>
          <w:tcPr>
            <w:tcW w:w="13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4303E" w:rsidRDefault="001017A7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0B1FDB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夕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1017A7">
            <w:pPr>
              <w:spacing w:line="280" w:lineRule="exact"/>
              <w:ind w:firstLineChars="200" w:firstLine="420"/>
              <w:jc w:val="righ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DE02E1" w:rsidRDefault="00F25AF8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</w:t>
            </w: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25AF8" w:rsidRDefault="005E3376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５日目</w:t>
            </w:r>
          </w:p>
        </w:tc>
        <w:tc>
          <w:tcPr>
            <w:tcW w:w="13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4303E" w:rsidRDefault="0044054E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  <w:r w:rsidRPr="0044054E">
              <w:rPr>
                <w:rFonts w:ascii="UD デジタル 教科書体 N-B" w:eastAsia="UD デジタル 教科書体 N-B" w:hAnsi="ＭＳ 明朝" w:hint="eastAsia"/>
                <w:sz w:val="21"/>
              </w:rPr>
              <w:t xml:space="preserve">月　</w:t>
            </w:r>
            <w:r w:rsidRPr="0044054E">
              <w:rPr>
                <w:rFonts w:ascii="UD デジタル 教科書体 N-B" w:eastAsia="UD デジタル 教科書体 N-B" w:hAnsi="ＭＳ 明朝"/>
                <w:sz w:val="21"/>
              </w:rPr>
              <w:t xml:space="preserve"> </w:t>
            </w:r>
            <w:r w:rsidRPr="0044054E">
              <w:rPr>
                <w:rFonts w:ascii="UD デジタル 教科書体 N-B" w:eastAsia="UD デジタル 教科書体 N-B" w:hAnsi="ＭＳ 明朝" w:hint="eastAsia"/>
                <w:sz w:val="21"/>
              </w:rPr>
              <w:t>日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0B1FDB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朝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1017A7">
            <w:pPr>
              <w:spacing w:line="280" w:lineRule="exact"/>
              <w:ind w:firstLineChars="200" w:firstLine="420"/>
              <w:jc w:val="righ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DE02E1" w:rsidRDefault="00F25AF8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</w:t>
            </w: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25AF8" w:rsidRDefault="001017A7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</w:p>
        </w:tc>
        <w:tc>
          <w:tcPr>
            <w:tcW w:w="13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4303E" w:rsidRDefault="001017A7" w:rsidP="00570C5A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明朝"/>
                <w:sz w:val="21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0B1FDB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夕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Default="005E3376" w:rsidP="001017A7">
            <w:pPr>
              <w:spacing w:line="280" w:lineRule="exact"/>
              <w:ind w:firstLineChars="200" w:firstLine="420"/>
              <w:jc w:val="righ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DE02E1" w:rsidRDefault="00F25AF8" w:rsidP="00570C5A">
            <w:pPr>
              <w:spacing w:line="280" w:lineRule="exact"/>
              <w:jc w:val="center"/>
              <w:rPr>
                <w:rFonts w:ascii="UD デジタル 教科書体 N-B" w:eastAsia="UD デジタル 教科書体 N-B" w:hAnsi="ＭＳ 明朝"/>
                <w:sz w:val="22"/>
                <w:szCs w:val="18"/>
              </w:rPr>
            </w:pP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 xml:space="preserve">　</w:t>
            </w:r>
            <w:r w:rsidRPr="00F25AF8">
              <w:rPr>
                <w:rFonts w:ascii="UD デジタル 教科書体 N-B" w:eastAsia="UD デジタル 教科書体 N-B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６日目</w:t>
            </w:r>
          </w:p>
        </w:tc>
        <w:tc>
          <w:tcPr>
            <w:tcW w:w="13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44054E" w:rsidP="00570C5A">
            <w:pPr>
              <w:spacing w:line="280" w:lineRule="exact"/>
              <w:ind w:firstLineChars="100" w:firstLine="210"/>
              <w:rPr>
                <w:rFonts w:eastAsia="ＭＳ 明朝" w:hAnsi="ＭＳ 明朝"/>
                <w:sz w:val="21"/>
              </w:rPr>
            </w:pPr>
            <w:r w:rsidRPr="0044054E">
              <w:rPr>
                <w:rFonts w:eastAsia="ＭＳ 明朝" w:hAnsi="ＭＳ 明朝" w:hint="eastAsia"/>
                <w:sz w:val="21"/>
              </w:rPr>
              <w:t xml:space="preserve">月　</w:t>
            </w:r>
            <w:r w:rsidRPr="0044054E">
              <w:rPr>
                <w:rFonts w:eastAsia="ＭＳ 明朝" w:hAnsi="ＭＳ 明朝"/>
                <w:sz w:val="21"/>
              </w:rPr>
              <w:t xml:space="preserve"> </w:t>
            </w:r>
            <w:r w:rsidRPr="0044054E">
              <w:rPr>
                <w:rFonts w:eastAsia="ＭＳ 明朝" w:hAnsi="ＭＳ 明朝" w:hint="eastAsia"/>
                <w:sz w:val="21"/>
              </w:rPr>
              <w:t>日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0B1FDB">
            <w:pPr>
              <w:spacing w:line="280" w:lineRule="exact"/>
              <w:jc w:val="center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朝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1017A7">
            <w:pPr>
              <w:spacing w:line="280" w:lineRule="exact"/>
              <w:ind w:firstLineChars="200" w:firstLine="420"/>
              <w:jc w:val="right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F25AF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eastAsia="ＭＳ 明朝" w:hAnsi="ＭＳ 明朝" w:hint="eastAsia"/>
                <w:sz w:val="22"/>
                <w:szCs w:val="18"/>
              </w:rPr>
              <w:t xml:space="preserve">　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1017A7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</w:p>
        </w:tc>
        <w:tc>
          <w:tcPr>
            <w:tcW w:w="13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1017A7" w:rsidP="00570C5A">
            <w:pPr>
              <w:spacing w:line="280" w:lineRule="exact"/>
              <w:ind w:firstLineChars="100" w:firstLine="210"/>
              <w:rPr>
                <w:rFonts w:eastAsia="ＭＳ 明朝" w:hAnsi="ＭＳ 明朝"/>
                <w:sz w:val="21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0B1FDB">
            <w:pPr>
              <w:spacing w:line="280" w:lineRule="exact"/>
              <w:jc w:val="center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夕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1017A7">
            <w:pPr>
              <w:spacing w:line="280" w:lineRule="exact"/>
              <w:ind w:firstLineChars="200" w:firstLine="420"/>
              <w:jc w:val="right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F25AF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eastAsia="ＭＳ 明朝" w:hAnsi="ＭＳ 明朝" w:hint="eastAsia"/>
                <w:sz w:val="22"/>
                <w:szCs w:val="18"/>
              </w:rPr>
              <w:t xml:space="preserve">　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７日目</w:t>
            </w:r>
          </w:p>
        </w:tc>
        <w:tc>
          <w:tcPr>
            <w:tcW w:w="13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44054E" w:rsidP="00570C5A">
            <w:pPr>
              <w:spacing w:line="280" w:lineRule="exact"/>
              <w:ind w:firstLineChars="100" w:firstLine="210"/>
              <w:rPr>
                <w:rFonts w:eastAsia="ＭＳ 明朝" w:hAnsi="ＭＳ 明朝"/>
                <w:sz w:val="21"/>
              </w:rPr>
            </w:pPr>
            <w:r w:rsidRPr="0044054E">
              <w:rPr>
                <w:rFonts w:eastAsia="ＭＳ 明朝" w:hAnsi="ＭＳ 明朝" w:hint="eastAsia"/>
                <w:sz w:val="21"/>
              </w:rPr>
              <w:t xml:space="preserve">月　</w:t>
            </w:r>
            <w:r w:rsidRPr="0044054E">
              <w:rPr>
                <w:rFonts w:eastAsia="ＭＳ 明朝" w:hAnsi="ＭＳ 明朝"/>
                <w:sz w:val="21"/>
              </w:rPr>
              <w:t xml:space="preserve"> </w:t>
            </w:r>
            <w:r w:rsidRPr="0044054E">
              <w:rPr>
                <w:rFonts w:eastAsia="ＭＳ 明朝" w:hAnsi="ＭＳ 明朝" w:hint="eastAsia"/>
                <w:sz w:val="21"/>
              </w:rPr>
              <w:t>日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0B1FDB">
            <w:pPr>
              <w:spacing w:line="280" w:lineRule="exact"/>
              <w:jc w:val="center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朝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1017A7">
            <w:pPr>
              <w:spacing w:line="280" w:lineRule="exact"/>
              <w:ind w:firstLineChars="200" w:firstLine="420"/>
              <w:jc w:val="right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F25AF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eastAsia="ＭＳ 明朝" w:hAnsi="ＭＳ 明朝" w:hint="eastAsia"/>
                <w:sz w:val="22"/>
                <w:szCs w:val="18"/>
              </w:rPr>
              <w:t xml:space="preserve">　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1017A7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</w:p>
        </w:tc>
        <w:tc>
          <w:tcPr>
            <w:tcW w:w="13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1017A7" w:rsidP="00570C5A">
            <w:pPr>
              <w:spacing w:line="280" w:lineRule="exact"/>
              <w:ind w:firstLineChars="100" w:firstLine="210"/>
              <w:rPr>
                <w:rFonts w:eastAsia="ＭＳ 明朝" w:hAnsi="ＭＳ 明朝"/>
                <w:sz w:val="21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0B1FDB">
            <w:pPr>
              <w:spacing w:line="280" w:lineRule="exact"/>
              <w:jc w:val="center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夕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1017A7">
            <w:pPr>
              <w:spacing w:line="280" w:lineRule="exact"/>
              <w:ind w:firstLineChars="200" w:firstLine="420"/>
              <w:jc w:val="right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F25AF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eastAsia="ＭＳ 明朝" w:hAnsi="ＭＳ 明朝" w:hint="eastAsia"/>
                <w:sz w:val="22"/>
                <w:szCs w:val="18"/>
              </w:rPr>
              <w:t xml:space="preserve">　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F25AF8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AF8" w:rsidRPr="004116DE" w:rsidRDefault="00F25AF8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E3376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８日目</w:t>
            </w:r>
          </w:p>
        </w:tc>
        <w:tc>
          <w:tcPr>
            <w:tcW w:w="13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44054E" w:rsidP="00570C5A">
            <w:pPr>
              <w:spacing w:line="280" w:lineRule="exact"/>
              <w:ind w:firstLineChars="100" w:firstLine="210"/>
              <w:rPr>
                <w:rFonts w:eastAsia="ＭＳ 明朝" w:hAnsi="ＭＳ 明朝"/>
                <w:sz w:val="21"/>
              </w:rPr>
            </w:pPr>
            <w:r w:rsidRPr="0044054E">
              <w:rPr>
                <w:rFonts w:eastAsia="ＭＳ 明朝" w:hAnsi="ＭＳ 明朝" w:hint="eastAsia"/>
                <w:sz w:val="21"/>
              </w:rPr>
              <w:t xml:space="preserve">月　</w:t>
            </w:r>
            <w:r w:rsidRPr="0044054E">
              <w:rPr>
                <w:rFonts w:eastAsia="ＭＳ 明朝" w:hAnsi="ＭＳ 明朝"/>
                <w:sz w:val="21"/>
              </w:rPr>
              <w:t xml:space="preserve"> </w:t>
            </w:r>
            <w:r w:rsidRPr="0044054E">
              <w:rPr>
                <w:rFonts w:eastAsia="ＭＳ 明朝" w:hAnsi="ＭＳ 明朝" w:hint="eastAsia"/>
                <w:sz w:val="21"/>
              </w:rPr>
              <w:t>日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E3376" w:rsidP="00F25AF8">
            <w:pPr>
              <w:spacing w:line="280" w:lineRule="exact"/>
              <w:jc w:val="center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朝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E3376" w:rsidP="001017A7">
            <w:pPr>
              <w:spacing w:line="280" w:lineRule="exact"/>
              <w:ind w:firstLineChars="200" w:firstLine="420"/>
              <w:jc w:val="right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87F7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eastAsia="ＭＳ 明朝" w:hAnsi="ＭＳ 明朝" w:hint="eastAsia"/>
                <w:sz w:val="22"/>
                <w:szCs w:val="18"/>
              </w:rPr>
              <w:t xml:space="preserve">　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AF8" w:rsidRPr="004116DE" w:rsidRDefault="00F25AF8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F25AF8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AF8" w:rsidRPr="004116DE" w:rsidRDefault="00F25AF8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F25AF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</w:p>
        </w:tc>
        <w:tc>
          <w:tcPr>
            <w:tcW w:w="13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F25AF8" w:rsidP="00570C5A">
            <w:pPr>
              <w:spacing w:line="280" w:lineRule="exact"/>
              <w:ind w:firstLineChars="100" w:firstLine="210"/>
              <w:rPr>
                <w:rFonts w:eastAsia="ＭＳ 明朝" w:hAnsi="ＭＳ 明朝"/>
                <w:sz w:val="21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E3376" w:rsidP="000B1FDB">
            <w:pPr>
              <w:spacing w:line="280" w:lineRule="exact"/>
              <w:jc w:val="center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夕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E3376" w:rsidP="001017A7">
            <w:pPr>
              <w:spacing w:line="280" w:lineRule="exact"/>
              <w:ind w:firstLineChars="200" w:firstLine="420"/>
              <w:jc w:val="right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87F7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eastAsia="ＭＳ 明朝" w:hAnsi="ＭＳ 明朝" w:hint="eastAsia"/>
                <w:sz w:val="22"/>
                <w:szCs w:val="18"/>
              </w:rPr>
              <w:t xml:space="preserve">　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AF8" w:rsidRPr="004116DE" w:rsidRDefault="00F25AF8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F25AF8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AF8" w:rsidRPr="004116DE" w:rsidRDefault="00F25AF8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E3376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９日目</w:t>
            </w:r>
          </w:p>
        </w:tc>
        <w:tc>
          <w:tcPr>
            <w:tcW w:w="13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44054E" w:rsidP="00570C5A">
            <w:pPr>
              <w:spacing w:line="280" w:lineRule="exact"/>
              <w:ind w:firstLineChars="100" w:firstLine="210"/>
              <w:rPr>
                <w:rFonts w:eastAsia="ＭＳ 明朝" w:hAnsi="ＭＳ 明朝"/>
                <w:sz w:val="21"/>
              </w:rPr>
            </w:pPr>
            <w:r w:rsidRPr="0044054E">
              <w:rPr>
                <w:rFonts w:eastAsia="ＭＳ 明朝" w:hAnsi="ＭＳ 明朝" w:hint="eastAsia"/>
                <w:sz w:val="21"/>
              </w:rPr>
              <w:t xml:space="preserve">月　</w:t>
            </w:r>
            <w:r w:rsidRPr="0044054E">
              <w:rPr>
                <w:rFonts w:eastAsia="ＭＳ 明朝" w:hAnsi="ＭＳ 明朝"/>
                <w:sz w:val="21"/>
              </w:rPr>
              <w:t xml:space="preserve"> </w:t>
            </w:r>
            <w:r w:rsidRPr="0044054E">
              <w:rPr>
                <w:rFonts w:eastAsia="ＭＳ 明朝" w:hAnsi="ＭＳ 明朝" w:hint="eastAsia"/>
                <w:sz w:val="21"/>
              </w:rPr>
              <w:t>日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E3376" w:rsidP="000B1FDB">
            <w:pPr>
              <w:spacing w:line="280" w:lineRule="exact"/>
              <w:jc w:val="center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朝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E3376" w:rsidP="001017A7">
            <w:pPr>
              <w:spacing w:line="280" w:lineRule="exact"/>
              <w:ind w:firstLineChars="200" w:firstLine="420"/>
              <w:jc w:val="right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87F7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eastAsia="ＭＳ 明朝" w:hAnsi="ＭＳ 明朝" w:hint="eastAsia"/>
                <w:sz w:val="22"/>
                <w:szCs w:val="18"/>
              </w:rPr>
              <w:t xml:space="preserve">　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AF8" w:rsidRPr="004116DE" w:rsidRDefault="00F25AF8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F25AF8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AF8" w:rsidRPr="004116DE" w:rsidRDefault="00F25AF8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F25AF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</w:p>
        </w:tc>
        <w:tc>
          <w:tcPr>
            <w:tcW w:w="13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F25AF8" w:rsidP="00570C5A">
            <w:pPr>
              <w:spacing w:line="280" w:lineRule="exact"/>
              <w:ind w:firstLineChars="100" w:firstLine="210"/>
              <w:rPr>
                <w:rFonts w:eastAsia="ＭＳ 明朝" w:hAnsi="ＭＳ 明朝"/>
                <w:sz w:val="21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E3376" w:rsidP="000B1FDB">
            <w:pPr>
              <w:spacing w:line="280" w:lineRule="exact"/>
              <w:jc w:val="center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夕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E3376" w:rsidP="001017A7">
            <w:pPr>
              <w:spacing w:line="280" w:lineRule="exact"/>
              <w:ind w:firstLineChars="200" w:firstLine="420"/>
              <w:jc w:val="right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F8" w:rsidRPr="00F16411" w:rsidRDefault="00587F7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eastAsia="ＭＳ 明朝" w:hAnsi="ＭＳ 明朝" w:hint="eastAsia"/>
                <w:sz w:val="22"/>
                <w:szCs w:val="18"/>
              </w:rPr>
              <w:t xml:space="preserve">　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AF8" w:rsidRPr="004116DE" w:rsidRDefault="00F25AF8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F25AF8" w:rsidP="00F25AF8">
            <w:pPr>
              <w:spacing w:line="280" w:lineRule="exact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/>
                <w:sz w:val="22"/>
                <w:szCs w:val="18"/>
              </w:rPr>
              <w:t>10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日目</w:t>
            </w:r>
          </w:p>
        </w:tc>
        <w:tc>
          <w:tcPr>
            <w:tcW w:w="13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44054E" w:rsidP="00570C5A">
            <w:pPr>
              <w:spacing w:line="280" w:lineRule="exact"/>
              <w:ind w:firstLineChars="100" w:firstLine="210"/>
              <w:rPr>
                <w:rFonts w:eastAsia="ＭＳ 明朝" w:hAnsi="ＭＳ 明朝"/>
                <w:sz w:val="21"/>
              </w:rPr>
            </w:pPr>
            <w:r w:rsidRPr="0044054E">
              <w:rPr>
                <w:rFonts w:eastAsia="ＭＳ 明朝" w:hAnsi="ＭＳ 明朝" w:hint="eastAsia"/>
                <w:sz w:val="21"/>
              </w:rPr>
              <w:t xml:space="preserve">月　</w:t>
            </w:r>
            <w:r w:rsidRPr="0044054E">
              <w:rPr>
                <w:rFonts w:eastAsia="ＭＳ 明朝" w:hAnsi="ＭＳ 明朝"/>
                <w:sz w:val="21"/>
              </w:rPr>
              <w:t xml:space="preserve"> </w:t>
            </w:r>
            <w:r w:rsidRPr="0044054E">
              <w:rPr>
                <w:rFonts w:eastAsia="ＭＳ 明朝" w:hAnsi="ＭＳ 明朝" w:hint="eastAsia"/>
                <w:sz w:val="21"/>
              </w:rPr>
              <w:t>日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0B1FDB">
            <w:pPr>
              <w:spacing w:line="280" w:lineRule="exact"/>
              <w:jc w:val="center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朝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1017A7">
            <w:pPr>
              <w:spacing w:line="280" w:lineRule="exact"/>
              <w:ind w:firstLineChars="200" w:firstLine="420"/>
              <w:jc w:val="right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F25AF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eastAsia="ＭＳ 明朝" w:hAnsi="ＭＳ 明朝" w:hint="eastAsia"/>
                <w:sz w:val="22"/>
                <w:szCs w:val="18"/>
              </w:rPr>
              <w:t xml:space="preserve">　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1017A7" w:rsidRPr="004116DE">
        <w:trPr>
          <w:trHeight w:val="454"/>
        </w:trPr>
        <w:tc>
          <w:tcPr>
            <w:tcW w:w="257" w:type="dxa"/>
            <w:vMerge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1017A7" w:rsidP="00570C5A">
            <w:pPr>
              <w:spacing w:line="280" w:lineRule="exact"/>
              <w:jc w:val="center"/>
              <w:rPr>
                <w:rFonts w:eastAsia="ＭＳ 明朝" w:hAnsi="ＭＳ 明朝"/>
                <w:sz w:val="21"/>
                <w:szCs w:val="18"/>
              </w:rPr>
            </w:pPr>
          </w:p>
        </w:tc>
        <w:tc>
          <w:tcPr>
            <w:tcW w:w="13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1017A7" w:rsidP="00570C5A">
            <w:pPr>
              <w:spacing w:line="280" w:lineRule="exact"/>
              <w:ind w:firstLineChars="100" w:firstLine="210"/>
              <w:rPr>
                <w:rFonts w:eastAsia="ＭＳ 明朝" w:hAnsi="ＭＳ 明朝"/>
                <w:sz w:val="21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0B1FDB">
            <w:pPr>
              <w:spacing w:line="280" w:lineRule="exact"/>
              <w:jc w:val="center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夕</w:t>
            </w:r>
          </w:p>
        </w:tc>
        <w:tc>
          <w:tcPr>
            <w:tcW w:w="2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5E3376" w:rsidP="001017A7">
            <w:pPr>
              <w:spacing w:line="280" w:lineRule="exact"/>
              <w:ind w:firstLineChars="200" w:firstLine="420"/>
              <w:jc w:val="right"/>
              <w:rPr>
                <w:rFonts w:eastAsia="ＭＳ 明朝" w:hAnsi="ＭＳ 明朝"/>
                <w:sz w:val="21"/>
              </w:rPr>
            </w:pPr>
            <w:r w:rsidRPr="00F16411">
              <w:rPr>
                <w:rFonts w:eastAsia="ＭＳ 明朝" w:hAnsi="ＭＳ 明朝" w:hint="eastAsia"/>
                <w:sz w:val="21"/>
              </w:rPr>
              <w:t>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7A7" w:rsidRPr="00F16411" w:rsidRDefault="00F25AF8" w:rsidP="00570C5A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18"/>
              </w:rPr>
            </w:pPr>
            <w:r w:rsidRPr="00F16411">
              <w:rPr>
                <w:rFonts w:eastAsia="ＭＳ 明朝" w:hAnsi="ＭＳ 明朝" w:hint="eastAsia"/>
                <w:sz w:val="22"/>
                <w:szCs w:val="18"/>
              </w:rPr>
              <w:t>な　し　・　あ　り　・</w:t>
            </w:r>
            <w:r w:rsidR="00A66F73">
              <w:rPr>
                <w:rFonts w:eastAsia="ＭＳ 明朝" w:hAnsi="ＭＳ 明朝" w:hint="eastAsia"/>
                <w:sz w:val="22"/>
                <w:szCs w:val="18"/>
              </w:rPr>
              <w:t xml:space="preserve">　</w:t>
            </w:r>
            <w:r w:rsidRPr="00F16411">
              <w:rPr>
                <w:rFonts w:eastAsia="ＭＳ 明朝" w:hAnsi="ＭＳ 明朝" w:hint="eastAsia"/>
                <w:sz w:val="22"/>
                <w:szCs w:val="18"/>
              </w:rPr>
              <w:t>軽　快</w:t>
            </w:r>
          </w:p>
        </w:tc>
        <w:tc>
          <w:tcPr>
            <w:tcW w:w="727" w:type="dxa"/>
            <w:vMerge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7A7" w:rsidRPr="004116DE" w:rsidRDefault="001017A7" w:rsidP="00570C5A">
            <w:pPr>
              <w:spacing w:line="280" w:lineRule="exact"/>
              <w:rPr>
                <w:rFonts w:hAnsi="ＭＳ 明朝"/>
                <w:sz w:val="21"/>
              </w:rPr>
            </w:pPr>
          </w:p>
        </w:tc>
      </w:tr>
      <w:tr w:rsidR="004573F1" w:rsidRPr="00785BC5">
        <w:trPr>
          <w:trHeight w:val="2040"/>
        </w:trPr>
        <w:tc>
          <w:tcPr>
            <w:tcW w:w="9766" w:type="dxa"/>
            <w:gridSpan w:val="7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F1" w:rsidRDefault="001A6C18" w:rsidP="00570C5A">
            <w:pPr>
              <w:jc w:val="lef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3895725</wp:posOffset>
                      </wp:positionV>
                      <wp:extent cx="942975" cy="3587750"/>
                      <wp:effectExtent l="34290" t="32385" r="32385" b="37465"/>
                      <wp:wrapNone/>
                      <wp:docPr id="3" name="直線コネク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358775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7F7F7F"/>
                                </a:solidFill>
                                <a:prstDash val="sys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1F260" id="直線コネクタ 6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5pt,306.75pt" to="489.75pt,5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" strokecolor="#7f7f7f" strokeweight="4.5pt">
                      <v:stroke dashstyle="3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5273040</wp:posOffset>
                      </wp:positionH>
                      <wp:positionV relativeFrom="paragraph">
                        <wp:posOffset>3896995</wp:posOffset>
                      </wp:positionV>
                      <wp:extent cx="0" cy="4003675"/>
                      <wp:effectExtent l="30480" t="33655" r="36195" b="29845"/>
                      <wp:wrapNone/>
                      <wp:docPr id="2" name="直線コネク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3675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7F7F7F"/>
                                </a:solidFill>
                                <a:prstDash val="sys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76044" id="直線コネクタ 6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2pt,306.85pt" to="415.2pt,6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" strokecolor="#7f7f7f" strokeweight="4.5pt">
                      <v:stroke dashstyle="3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5273040</wp:posOffset>
                      </wp:positionH>
                      <wp:positionV relativeFrom="paragraph">
                        <wp:posOffset>3896995</wp:posOffset>
                      </wp:positionV>
                      <wp:extent cx="0" cy="4003675"/>
                      <wp:effectExtent l="30480" t="33655" r="36195" b="29845"/>
                      <wp:wrapNone/>
                      <wp:docPr id="1" name="直線コネク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3675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7F7F7F"/>
                                </a:solidFill>
                                <a:prstDash val="sys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BFC2" id="直線コネクタ 6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2pt,306.85pt" to="415.2pt,6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" strokecolor="#7f7f7f" strokeweight="4.5pt">
                      <v:stroke dashstyle="3 1"/>
                    </v:line>
                  </w:pict>
                </mc:Fallback>
              </mc:AlternateContent>
            </w:r>
            <w:r w:rsidR="005E3376" w:rsidRPr="006F1AA7">
              <w:rPr>
                <w:rFonts w:ascii="UD デジタル 教科書体 N-B" w:eastAsia="UD デジタル 教科書体 N-B" w:hAnsi="ＭＳ 明朝" w:hint="eastAsia"/>
                <w:sz w:val="21"/>
              </w:rPr>
              <w:t>※</w:t>
            </w:r>
            <w:r w:rsidR="00570C5A">
              <w:rPr>
                <w:rFonts w:ascii="UD デジタル 教科書体 N-B" w:eastAsia="UD デジタル 教科書体 N-B" w:hAnsi="ＭＳ 明朝" w:hint="eastAsia"/>
                <w:sz w:val="21"/>
              </w:rPr>
              <w:t>健康観察は、１日２</w:t>
            </w:r>
            <w:r w:rsidR="00F16411">
              <w:rPr>
                <w:rFonts w:ascii="UD デジタル 教科書体 N-B" w:eastAsia="UD デジタル 教科書体 N-B" w:hAnsi="ＭＳ 明朝" w:hint="eastAsia"/>
                <w:sz w:val="21"/>
              </w:rPr>
              <w:t>回</w:t>
            </w:r>
            <w:r w:rsidR="00C64C8F">
              <w:rPr>
                <w:rFonts w:ascii="UD デジタル 教科書体 N-B" w:eastAsia="UD デジタル 教科書体 N-B" w:hAnsi="ＭＳ 明朝" w:hint="eastAsia"/>
                <w:sz w:val="21"/>
              </w:rPr>
              <w:t>（朝と夕方）実施</w:t>
            </w:r>
            <w:r w:rsidR="005E3376" w:rsidRPr="004573F1">
              <w:rPr>
                <w:rFonts w:ascii="UD デジタル 教科書体 N-B" w:eastAsia="UD デジタル 教科書体 N-B" w:hAnsi="ＭＳ 明朝" w:hint="eastAsia"/>
                <w:sz w:val="21"/>
              </w:rPr>
              <w:t>してください。</w:t>
            </w:r>
          </w:p>
          <w:p w:rsidR="00CE5D3C" w:rsidRDefault="004573F1" w:rsidP="00570C5A">
            <w:pPr>
              <w:ind w:firstLineChars="200" w:firstLine="420"/>
              <w:jc w:val="left"/>
              <w:rPr>
                <w:rFonts w:ascii="UD デジタル 教科書体 N-B" w:eastAsia="UD デジタル 教科書体 N-B" w:hAnsi="ＭＳ 明朝"/>
                <w:sz w:val="21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21"/>
              </w:rPr>
              <w:t>発症した日を０日目とし、そこから５日間は登校できません。</w:t>
            </w:r>
          </w:p>
          <w:p w:rsidR="004573F1" w:rsidRDefault="005E3376" w:rsidP="00570C5A">
            <w:pPr>
              <w:ind w:firstLineChars="200" w:firstLine="420"/>
              <w:jc w:val="left"/>
              <w:rPr>
                <w:rFonts w:ascii="UD デジタル 教科書体 N-B" w:eastAsia="UD デジタル 教科書体 N-B" w:hAnsi="ＭＳ 明朝"/>
                <w:sz w:val="21"/>
              </w:rPr>
            </w:pPr>
            <w:r w:rsidRPr="004573F1">
              <w:rPr>
                <w:rFonts w:ascii="UD デジタル 教科書体 N-B" w:eastAsia="UD デジタル 教科書体 N-B" w:hAnsi="ＭＳ 明朝" w:hint="eastAsia"/>
                <w:sz w:val="21"/>
              </w:rPr>
              <w:t>また</w:t>
            </w:r>
            <w:r w:rsidR="001F0E74">
              <w:rPr>
                <w:rFonts w:ascii="UD デジタル 教科書体 N-B" w:eastAsia="UD デジタル 教科書体 N-B" w:hAnsi="ＭＳ 明朝" w:hint="eastAsia"/>
                <w:sz w:val="21"/>
              </w:rPr>
              <w:t>、呼吸器症状が軽快した後、１日が経過しないと登校できません。</w:t>
            </w:r>
          </w:p>
          <w:p w:rsidR="00CE5D3C" w:rsidRDefault="004573F1" w:rsidP="00570C5A">
            <w:pPr>
              <w:ind w:left="210" w:hangingChars="100" w:hanging="210"/>
              <w:jc w:val="left"/>
              <w:rPr>
                <w:rFonts w:ascii="UD デジタル 教科書体 N-B" w:eastAsia="UD デジタル 教科書体 N-B"/>
                <w:sz w:val="21"/>
              </w:rPr>
            </w:pPr>
            <w:r>
              <w:rPr>
                <w:rFonts w:ascii="UD デジタル 教科書体 N-B" w:eastAsia="UD デジタル 教科書体 N-B" w:hint="eastAsia"/>
                <w:sz w:val="21"/>
              </w:rPr>
              <w:t>※</w:t>
            </w:r>
            <w:r w:rsidRPr="004573F1">
              <w:rPr>
                <w:rFonts w:ascii="UD デジタル 教科書体 N-B" w:eastAsia="UD デジタル 教科書体 N-B" w:hint="eastAsia"/>
                <w:sz w:val="21"/>
              </w:rPr>
              <w:t>登校許可を得るために医療機関を再受診する必要はありません。</w:t>
            </w:r>
          </w:p>
          <w:p w:rsidR="004573F1" w:rsidRPr="00785BC5" w:rsidRDefault="00CE5D3C" w:rsidP="00570C5A">
            <w:pPr>
              <w:jc w:val="left"/>
              <w:rPr>
                <w:rFonts w:ascii="UD デジタル 教科書体 N-B" w:eastAsia="UD デジタル 教科書体 N-B" w:hAnsi="ＭＳ 明朝"/>
                <w:sz w:val="21"/>
              </w:rPr>
            </w:pPr>
            <w:r>
              <w:rPr>
                <w:rFonts w:ascii="UD デジタル 教科書体 N-B" w:eastAsia="UD デジタル 教科書体 N-B" w:hint="eastAsia"/>
                <w:sz w:val="21"/>
              </w:rPr>
              <w:t>※</w:t>
            </w:r>
            <w:r w:rsidR="005E3376" w:rsidRPr="004573F1">
              <w:rPr>
                <w:rFonts w:ascii="UD デジタル 教科書体 N-B" w:eastAsia="UD デジタル 教科書体 N-B" w:hint="eastAsia"/>
                <w:sz w:val="21"/>
              </w:rPr>
              <w:t>再登校時にこの用紙を担任に渡してください。</w:t>
            </w:r>
          </w:p>
        </w:tc>
      </w:tr>
    </w:tbl>
    <w:p w:rsidR="007172C2" w:rsidRDefault="00F4303E" w:rsidP="00CE5D3C">
      <w:pPr>
        <w:spacing w:line="280" w:lineRule="exact"/>
        <w:ind w:left="9698" w:hangingChars="3450" w:hanging="9698"/>
        <w:jc w:val="center"/>
      </w:pPr>
      <w:r w:rsidRPr="007172C2">
        <w:rPr>
          <w:rFonts w:ascii="ＭＳ ゴシック" w:eastAsia="ＭＳ ゴシック" w:hAnsi="ＭＳ ゴシック" w:hint="eastAsia"/>
          <w:b/>
          <w:sz w:val="28"/>
        </w:rPr>
        <w:t>「新型コロナウイルス感染症」</w:t>
      </w:r>
      <w:r w:rsidR="00785BC5" w:rsidRPr="007172C2">
        <w:rPr>
          <w:rFonts w:ascii="ＭＳ ゴシック" w:eastAsia="ＭＳ ゴシック" w:hAnsi="ＭＳ ゴシック" w:hint="eastAsia"/>
          <w:b/>
          <w:sz w:val="28"/>
        </w:rPr>
        <w:t>出席停止用</w:t>
      </w:r>
    </w:p>
    <w:p w:rsidR="00785BC5" w:rsidRPr="00F75D19" w:rsidRDefault="00CE5D3C" w:rsidP="00CE5D3C">
      <w:pPr>
        <w:spacing w:line="280" w:lineRule="exact"/>
        <w:ind w:leftChars="3450" w:left="8280"/>
        <w:jc w:val="left"/>
      </w:pPr>
      <w:r>
        <w:rPr>
          <w:rFonts w:hint="eastAsia"/>
        </w:rPr>
        <w:t>（</w:t>
      </w:r>
      <w:r>
        <w:t>2023.0</w:t>
      </w:r>
      <w:r w:rsidR="00E277C9">
        <w:t>8</w:t>
      </w:r>
      <w:r>
        <w:rPr>
          <w:rFonts w:hint="eastAsia"/>
        </w:rPr>
        <w:t>）</w:t>
      </w:r>
    </w:p>
    <w:sectPr w:rsidR="00785BC5" w:rsidRPr="00F75D19">
      <w:footerReference w:type="default" r:id="rId7"/>
      <w:pgSz w:w="11906" w:h="16838" w:code="9"/>
      <w:pgMar w:top="737" w:right="1134" w:bottom="425" w:left="1134" w:header="851" w:footer="516" w:gutter="0"/>
      <w:pgNumType w:start="4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A9" w:rsidRDefault="00E15AA9">
      <w:r>
        <w:separator/>
      </w:r>
    </w:p>
  </w:endnote>
  <w:endnote w:type="continuationSeparator" w:id="0">
    <w:p w:rsidR="00E15AA9" w:rsidRDefault="00E1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D デジタル 教科書体 N-B">
    <w:altName w:val="UD ???? ????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創英角ｺﾞｼｯｸUB">
    <w:altName w:val="HG????????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D2" w:rsidRDefault="00D538D2" w:rsidP="00D538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A9" w:rsidRDefault="00E15AA9">
      <w:r>
        <w:separator/>
      </w:r>
    </w:p>
  </w:footnote>
  <w:footnote w:type="continuationSeparator" w:id="0">
    <w:p w:rsidR="00E15AA9" w:rsidRDefault="00E1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56"/>
    <w:rsid w:val="00005A4B"/>
    <w:rsid w:val="00016DB8"/>
    <w:rsid w:val="00051531"/>
    <w:rsid w:val="00071D8A"/>
    <w:rsid w:val="000804AE"/>
    <w:rsid w:val="000B1FDB"/>
    <w:rsid w:val="001017A7"/>
    <w:rsid w:val="001319E4"/>
    <w:rsid w:val="00147B9C"/>
    <w:rsid w:val="00196A0A"/>
    <w:rsid w:val="001A6C18"/>
    <w:rsid w:val="001D69E0"/>
    <w:rsid w:val="001F0E74"/>
    <w:rsid w:val="00294D01"/>
    <w:rsid w:val="002A08D7"/>
    <w:rsid w:val="002E1BA2"/>
    <w:rsid w:val="002E5451"/>
    <w:rsid w:val="00323566"/>
    <w:rsid w:val="003349CC"/>
    <w:rsid w:val="003413FF"/>
    <w:rsid w:val="00366ABB"/>
    <w:rsid w:val="00380D74"/>
    <w:rsid w:val="003854C7"/>
    <w:rsid w:val="003D77D5"/>
    <w:rsid w:val="003F5A7E"/>
    <w:rsid w:val="004116DE"/>
    <w:rsid w:val="00433095"/>
    <w:rsid w:val="00434AE5"/>
    <w:rsid w:val="0044054E"/>
    <w:rsid w:val="00453F71"/>
    <w:rsid w:val="004573F1"/>
    <w:rsid w:val="004B64E2"/>
    <w:rsid w:val="004C1071"/>
    <w:rsid w:val="00555552"/>
    <w:rsid w:val="00556294"/>
    <w:rsid w:val="00566264"/>
    <w:rsid w:val="00570C5A"/>
    <w:rsid w:val="00587F78"/>
    <w:rsid w:val="005E3376"/>
    <w:rsid w:val="0060212D"/>
    <w:rsid w:val="00623759"/>
    <w:rsid w:val="00636346"/>
    <w:rsid w:val="0064240F"/>
    <w:rsid w:val="006561FF"/>
    <w:rsid w:val="006F1AA7"/>
    <w:rsid w:val="007001B4"/>
    <w:rsid w:val="007172C2"/>
    <w:rsid w:val="007579CC"/>
    <w:rsid w:val="007714C5"/>
    <w:rsid w:val="007764B7"/>
    <w:rsid w:val="00785BC5"/>
    <w:rsid w:val="0079077B"/>
    <w:rsid w:val="007C0370"/>
    <w:rsid w:val="00810E9F"/>
    <w:rsid w:val="008158AC"/>
    <w:rsid w:val="008B79E6"/>
    <w:rsid w:val="009008C5"/>
    <w:rsid w:val="0090371B"/>
    <w:rsid w:val="00907600"/>
    <w:rsid w:val="00941637"/>
    <w:rsid w:val="0098296E"/>
    <w:rsid w:val="00983630"/>
    <w:rsid w:val="00992678"/>
    <w:rsid w:val="009E368D"/>
    <w:rsid w:val="009E7340"/>
    <w:rsid w:val="009F104A"/>
    <w:rsid w:val="00A10669"/>
    <w:rsid w:val="00A22F0E"/>
    <w:rsid w:val="00A41AA3"/>
    <w:rsid w:val="00A42D61"/>
    <w:rsid w:val="00A66F73"/>
    <w:rsid w:val="00AF00D4"/>
    <w:rsid w:val="00AF1D32"/>
    <w:rsid w:val="00B3118A"/>
    <w:rsid w:val="00B42F35"/>
    <w:rsid w:val="00B756B2"/>
    <w:rsid w:val="00B83DBD"/>
    <w:rsid w:val="00B903F6"/>
    <w:rsid w:val="00B933BD"/>
    <w:rsid w:val="00C44A1D"/>
    <w:rsid w:val="00C55A17"/>
    <w:rsid w:val="00C64C8F"/>
    <w:rsid w:val="00CA292A"/>
    <w:rsid w:val="00CB068F"/>
    <w:rsid w:val="00CB72AB"/>
    <w:rsid w:val="00CC5BA6"/>
    <w:rsid w:val="00CD3A1A"/>
    <w:rsid w:val="00CE129B"/>
    <w:rsid w:val="00CE5D3C"/>
    <w:rsid w:val="00D03970"/>
    <w:rsid w:val="00D04ED7"/>
    <w:rsid w:val="00D538D2"/>
    <w:rsid w:val="00DD2DE8"/>
    <w:rsid w:val="00DE02E1"/>
    <w:rsid w:val="00E12372"/>
    <w:rsid w:val="00E15AA9"/>
    <w:rsid w:val="00E277C9"/>
    <w:rsid w:val="00E34B07"/>
    <w:rsid w:val="00E512EA"/>
    <w:rsid w:val="00E7235B"/>
    <w:rsid w:val="00E74D0D"/>
    <w:rsid w:val="00E8481E"/>
    <w:rsid w:val="00EA329D"/>
    <w:rsid w:val="00EB6C0F"/>
    <w:rsid w:val="00EC23F4"/>
    <w:rsid w:val="00EC53D7"/>
    <w:rsid w:val="00EC74D1"/>
    <w:rsid w:val="00EF38C3"/>
    <w:rsid w:val="00F05656"/>
    <w:rsid w:val="00F16411"/>
    <w:rsid w:val="00F21339"/>
    <w:rsid w:val="00F23BFF"/>
    <w:rsid w:val="00F251BD"/>
    <w:rsid w:val="00F25AF8"/>
    <w:rsid w:val="00F4303E"/>
    <w:rsid w:val="00F75D19"/>
    <w:rsid w:val="00F90412"/>
    <w:rsid w:val="00FA4042"/>
    <w:rsid w:val="00FA44A2"/>
    <w:rsid w:val="00FB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0CD792-560E-4A9F-8C52-192B4D1C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99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5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4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4ED7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D04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4ED7"/>
    <w:rPr>
      <w:rFonts w:ascii="ＭＳ 明朝" w:cs="Times New Roman"/>
      <w:kern w:val="2"/>
      <w:sz w:val="24"/>
    </w:rPr>
  </w:style>
  <w:style w:type="character" w:styleId="HTML">
    <w:name w:val="HTML Typewriter"/>
    <w:basedOn w:val="a0"/>
    <w:uiPriority w:val="99"/>
    <w:rsid w:val="007001B4"/>
    <w:rPr>
      <w:rFonts w:ascii="ＭＳ ゴシック" w:eastAsia="ＭＳ ゴシック" w:hAnsi="ＭＳ ゴシック" w:cs="Times New Roman"/>
      <w:sz w:val="24"/>
    </w:rPr>
  </w:style>
  <w:style w:type="table" w:styleId="a7">
    <w:name w:val="Table Grid"/>
    <w:basedOn w:val="a1"/>
    <w:uiPriority w:val="39"/>
    <w:rsid w:val="00B933BD"/>
    <w:pPr>
      <w:widowControl w:val="0"/>
    </w:pPr>
    <w:rPr>
      <w:rFonts w:ascii="游明朝" w:eastAsia="游明朝" w:hAnsi="游明朝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756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756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2C641-DC29-4D4B-A54D-25E614B6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牧之原中_教頭☆</cp:lastModifiedBy>
  <cp:revision>2</cp:revision>
  <cp:lastPrinted>2023-05-29T05:52:00Z</cp:lastPrinted>
  <dcterms:created xsi:type="dcterms:W3CDTF">2023-09-21T01:30:00Z</dcterms:created>
  <dcterms:modified xsi:type="dcterms:W3CDTF">2023-09-21T01:30:00Z</dcterms:modified>
</cp:coreProperties>
</file>